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BE260" w14:textId="71A0D59B" w:rsid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Załącznik nr 4 do Procedury monitorowania i kontroli powierzonych grantów EFS+</w:t>
      </w:r>
    </w:p>
    <w:p w14:paraId="522D841F" w14:textId="77777777" w:rsidR="00DC0AC4" w:rsidRPr="00F21C17" w:rsidRDefault="00DC0AC4" w:rsidP="00A27EB5">
      <w:pPr>
        <w:spacing w:after="0" w:line="276" w:lineRule="auto"/>
        <w:rPr>
          <w:rFonts w:ascii="Arial" w:hAnsi="Arial" w:cs="Arial"/>
        </w:rPr>
      </w:pPr>
    </w:p>
    <w:p w14:paraId="7494240A" w14:textId="0D8CCA4E" w:rsid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ZAWIADOMIENIE O KONTROLI PLANOWEJ NR …</w:t>
      </w:r>
    </w:p>
    <w:p w14:paraId="3DFED9FE" w14:textId="77777777" w:rsidR="00F34A92" w:rsidRPr="00F21C17" w:rsidRDefault="00F34A92" w:rsidP="00A27EB5">
      <w:pPr>
        <w:spacing w:after="0" w:line="276" w:lineRule="auto"/>
        <w:rPr>
          <w:rFonts w:ascii="Arial" w:hAnsi="Arial" w:cs="Arial"/>
        </w:rPr>
      </w:pPr>
    </w:p>
    <w:p w14:paraId="568BC8CE" w14:textId="1A2D3299" w:rsid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(miejscowość i data wystawienia)</w:t>
      </w:r>
    </w:p>
    <w:p w14:paraId="4506F3CD" w14:textId="77777777" w:rsidR="00F34A92" w:rsidRPr="00F21C17" w:rsidRDefault="00F34A92" w:rsidP="00A27EB5">
      <w:pPr>
        <w:spacing w:after="0" w:line="276" w:lineRule="auto"/>
        <w:rPr>
          <w:rFonts w:ascii="Arial" w:hAnsi="Arial" w:cs="Arial"/>
        </w:rPr>
      </w:pPr>
    </w:p>
    <w:p w14:paraId="3A34EAEF" w14:textId="4BA369AA" w:rsidR="00C56673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(pełna nazwa i adres Grantobiorcy)</w:t>
      </w:r>
    </w:p>
    <w:p w14:paraId="363B99AD" w14:textId="77777777" w:rsidR="00F21C17" w:rsidRDefault="00F21C17" w:rsidP="00A27EB5">
      <w:pPr>
        <w:spacing w:after="0" w:line="276" w:lineRule="auto"/>
        <w:rPr>
          <w:rFonts w:ascii="Arial" w:hAnsi="Arial" w:cs="Arial"/>
        </w:rPr>
      </w:pPr>
    </w:p>
    <w:p w14:paraId="79CF1EF0" w14:textId="0DEE9BA8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Szanown</w:t>
      </w:r>
      <w:r>
        <w:rPr>
          <w:rFonts w:ascii="Arial" w:hAnsi="Arial" w:cs="Arial"/>
        </w:rPr>
        <w:t>i Państwo</w:t>
      </w:r>
      <w:r w:rsidRPr="00F21C17">
        <w:rPr>
          <w:rFonts w:ascii="Arial" w:hAnsi="Arial" w:cs="Arial"/>
        </w:rPr>
        <w:t>,</w:t>
      </w:r>
    </w:p>
    <w:p w14:paraId="73B7DF36" w14:textId="4F0B6436" w:rsidR="00F21C17" w:rsidRDefault="00A27EB5" w:rsidP="00A27EB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21C17" w:rsidRPr="00F21C17">
        <w:rPr>
          <w:rFonts w:ascii="Arial" w:hAnsi="Arial" w:cs="Arial"/>
        </w:rPr>
        <w:t xml:space="preserve">przejmie informuję, że na podstawie </w:t>
      </w:r>
      <w:r w:rsidR="00F21C17" w:rsidRPr="00A27EB5">
        <w:rPr>
          <w:rFonts w:ascii="Arial" w:hAnsi="Arial" w:cs="Arial"/>
          <w:b/>
          <w:bCs/>
        </w:rPr>
        <w:t>§ 12</w:t>
      </w:r>
      <w:r w:rsidR="00F21C17" w:rsidRPr="00A27EB5">
        <w:rPr>
          <w:rFonts w:ascii="Arial" w:hAnsi="Arial" w:cs="Arial"/>
        </w:rPr>
        <w:t xml:space="preserve"> Umowy nr … z dnia … o dofinansowanie na realizację projektu objętego grantem współfinansowanego z Europejskiego Funduszu Społecznego Plus w ramach Priorytetu 7 Fundusze Europejskie na rozwój lokalny Działanie: …; Stowarzyszenie Lokalna Grupa Działania „Vistula-Terra Culmensis</w:t>
      </w:r>
      <w:r w:rsidR="00F21C17" w:rsidRPr="00F21C17">
        <w:rPr>
          <w:rFonts w:ascii="Arial" w:hAnsi="Arial" w:cs="Arial"/>
        </w:rPr>
        <w:t xml:space="preserve">-Rozwój przez Tradycję” planuje przeprowadzenie kontroli projektu objętego grantem </w:t>
      </w:r>
      <w:r w:rsidR="00F21C17">
        <w:rPr>
          <w:rFonts w:ascii="Arial" w:hAnsi="Arial" w:cs="Arial"/>
        </w:rPr>
        <w:t>nr</w:t>
      </w:r>
      <w:r>
        <w:rPr>
          <w:rFonts w:ascii="Arial" w:hAnsi="Arial" w:cs="Arial"/>
        </w:rPr>
        <w:t>:</w:t>
      </w:r>
      <w:r w:rsidR="00F21C17">
        <w:rPr>
          <w:rFonts w:ascii="Arial" w:hAnsi="Arial" w:cs="Arial"/>
        </w:rPr>
        <w:t xml:space="preserve"> …</w:t>
      </w:r>
      <w:r w:rsidR="00F21C17" w:rsidRPr="00F21C17">
        <w:rPr>
          <w:rFonts w:ascii="Arial" w:hAnsi="Arial" w:cs="Arial"/>
        </w:rPr>
        <w:t xml:space="preserve">, </w:t>
      </w:r>
      <w:r w:rsidR="00F21C17">
        <w:rPr>
          <w:rFonts w:ascii="Arial" w:hAnsi="Arial" w:cs="Arial"/>
        </w:rPr>
        <w:t xml:space="preserve">nazwa projektu … </w:t>
      </w:r>
      <w:r w:rsidR="00F21C17" w:rsidRPr="00A27EB5">
        <w:rPr>
          <w:rFonts w:ascii="Arial" w:hAnsi="Arial" w:cs="Arial"/>
          <w:b/>
          <w:bCs/>
        </w:rPr>
        <w:t>w następującym zakresie:</w:t>
      </w:r>
    </w:p>
    <w:p w14:paraId="3F5FF0DA" w14:textId="6FDF3F75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1.</w:t>
      </w:r>
      <w:r w:rsidR="00A27EB5">
        <w:rPr>
          <w:rFonts w:ascii="Arial" w:hAnsi="Arial" w:cs="Arial"/>
        </w:rPr>
        <w:t xml:space="preserve"> Weryfikacja</w:t>
      </w:r>
      <w:r>
        <w:rPr>
          <w:rFonts w:ascii="Arial" w:hAnsi="Arial" w:cs="Arial"/>
        </w:rPr>
        <w:t xml:space="preserve"> </w:t>
      </w:r>
      <w:r w:rsidR="00A27EB5">
        <w:rPr>
          <w:rFonts w:ascii="Arial" w:hAnsi="Arial" w:cs="Arial"/>
        </w:rPr>
        <w:t>b</w:t>
      </w:r>
      <w:r w:rsidRPr="00F21C17">
        <w:rPr>
          <w:rFonts w:ascii="Arial" w:hAnsi="Arial" w:cs="Arial"/>
        </w:rPr>
        <w:t>iur</w:t>
      </w:r>
      <w:r w:rsidR="00A27EB5">
        <w:rPr>
          <w:rFonts w:ascii="Arial" w:hAnsi="Arial" w:cs="Arial"/>
        </w:rPr>
        <w:t>a</w:t>
      </w:r>
      <w:r w:rsidRPr="00F21C17">
        <w:rPr>
          <w:rFonts w:ascii="Arial" w:hAnsi="Arial" w:cs="Arial"/>
        </w:rPr>
        <w:t xml:space="preserve"> projektu,</w:t>
      </w:r>
    </w:p>
    <w:p w14:paraId="5EA7A12D" w14:textId="46319FEE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Zapewnienie właściwej promocji projektu,</w:t>
      </w:r>
    </w:p>
    <w:p w14:paraId="5FDF2E36" w14:textId="54C3962E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Prawidłowość realizacji działań rekrutacyjnych,</w:t>
      </w:r>
    </w:p>
    <w:p w14:paraId="0FFCB8EB" w14:textId="3E85AB3D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Kwalifikowalność uczestników projektu,</w:t>
      </w:r>
    </w:p>
    <w:p w14:paraId="6D4EC70A" w14:textId="0F01F0EB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Prawidłowość miejsca realizacji zadań,</w:t>
      </w:r>
    </w:p>
    <w:p w14:paraId="0236C944" w14:textId="61B2E9B9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Sposób realizacji projektu objętego grantem,</w:t>
      </w:r>
    </w:p>
    <w:p w14:paraId="0AD3E849" w14:textId="2388DA19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Budżet projektu,</w:t>
      </w:r>
    </w:p>
    <w:p w14:paraId="7E82DCEF" w14:textId="7AF05FA1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Kwalifikowalność osób zaangażowanych w realizację zadań merytorycznych,</w:t>
      </w:r>
    </w:p>
    <w:p w14:paraId="7D62B84B" w14:textId="57221BFB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Kwoty ryczałtowe,</w:t>
      </w:r>
    </w:p>
    <w:p w14:paraId="4F451380" w14:textId="3644AB8B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10.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Zgodność realizacji działań ze Standardem klubu … (jeśli dotyczy),</w:t>
      </w:r>
    </w:p>
    <w:p w14:paraId="2809F1E3" w14:textId="57AF80CB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11.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Zgodność z kryteriami punktowanymi dla Przedsięwzięcia …, zgodnie z kryteriami oceny i wyboru Grantobiorców w ramach Lokalnej Strategii Rozwoju dla obszaru działania Lokalnej Grupy Działania (LGD) „Vistula-Terra Culmensis- Rozwój przez Tradycję” na lata 2021-2027,</w:t>
      </w:r>
    </w:p>
    <w:p w14:paraId="209169E2" w14:textId="5441B0AD" w:rsidR="00F21C17" w:rsidRP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12.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Zgodność z przepisami prawa,</w:t>
      </w:r>
    </w:p>
    <w:p w14:paraId="6D120FE5" w14:textId="204E7AAB" w:rsidR="00F21C17" w:rsidRDefault="00F21C17" w:rsidP="00A27EB5">
      <w:pPr>
        <w:spacing w:after="0" w:line="276" w:lineRule="auto"/>
        <w:rPr>
          <w:rFonts w:ascii="Arial" w:hAnsi="Arial" w:cs="Arial"/>
        </w:rPr>
      </w:pPr>
      <w:r w:rsidRPr="00F21C17">
        <w:rPr>
          <w:rFonts w:ascii="Arial" w:hAnsi="Arial" w:cs="Arial"/>
        </w:rPr>
        <w:t>13.</w:t>
      </w:r>
      <w:r>
        <w:rPr>
          <w:rFonts w:ascii="Arial" w:hAnsi="Arial" w:cs="Arial"/>
        </w:rPr>
        <w:t xml:space="preserve"> </w:t>
      </w:r>
      <w:r w:rsidRPr="00F21C17">
        <w:rPr>
          <w:rFonts w:ascii="Arial" w:hAnsi="Arial" w:cs="Arial"/>
        </w:rPr>
        <w:t>Sposób przetwarzania danych osobowych zgodnie z aktualnymi przepisami ochronie danych osobowych (RODO).</w:t>
      </w:r>
    </w:p>
    <w:p w14:paraId="60F1B923" w14:textId="77777777" w:rsidR="00A27EB5" w:rsidRDefault="00A27EB5" w:rsidP="00A27EB5">
      <w:pPr>
        <w:spacing w:after="0" w:line="276" w:lineRule="auto"/>
        <w:rPr>
          <w:rFonts w:ascii="Arial" w:hAnsi="Arial" w:cs="Arial"/>
        </w:rPr>
      </w:pPr>
    </w:p>
    <w:p w14:paraId="5770FA26" w14:textId="77777777" w:rsidR="00A27EB5" w:rsidRPr="00A27EB5" w:rsidRDefault="00A27EB5" w:rsidP="00A27EB5">
      <w:pPr>
        <w:spacing w:after="0" w:line="276" w:lineRule="auto"/>
        <w:rPr>
          <w:rFonts w:ascii="Arial" w:hAnsi="Arial" w:cs="Arial"/>
          <w:b/>
          <w:bCs/>
        </w:rPr>
      </w:pPr>
      <w:r w:rsidRPr="00A27EB5">
        <w:rPr>
          <w:rFonts w:ascii="Arial" w:hAnsi="Arial" w:cs="Arial"/>
          <w:b/>
          <w:bCs/>
        </w:rPr>
        <w:t>W związku z planowaną kontrolą proszę o:</w:t>
      </w:r>
    </w:p>
    <w:p w14:paraId="24396B22" w14:textId="24602888" w:rsidR="00A27EB5" w:rsidRPr="00A27EB5" w:rsidRDefault="00A27EB5" w:rsidP="00A57F1F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27EB5">
        <w:rPr>
          <w:rFonts w:ascii="Arial" w:hAnsi="Arial" w:cs="Arial"/>
        </w:rPr>
        <w:t>przygotowanie dokumentów dotyczących w/w projektu (dokumenty winny być przygotowane na dzień rozpoczęcia kontroli);</w:t>
      </w:r>
    </w:p>
    <w:p w14:paraId="49CFBD56" w14:textId="37E95D47" w:rsidR="00A27EB5" w:rsidRPr="0073551E" w:rsidRDefault="00A27EB5" w:rsidP="00A27EB5">
      <w:pPr>
        <w:spacing w:after="0" w:line="276" w:lineRule="auto"/>
        <w:rPr>
          <w:rFonts w:ascii="Arial" w:hAnsi="Arial" w:cs="Arial"/>
        </w:rPr>
      </w:pPr>
      <w:r w:rsidRPr="0073551E">
        <w:rPr>
          <w:rFonts w:ascii="Arial" w:hAnsi="Arial" w:cs="Arial"/>
        </w:rPr>
        <w:t>- wypełnienie oświadczeń dotyczących realizacji projektu, które załączono do pisma;</w:t>
      </w:r>
    </w:p>
    <w:p w14:paraId="419F58BF" w14:textId="6022F3A1" w:rsidR="00A27EB5" w:rsidRPr="00A27EB5" w:rsidRDefault="00A27EB5" w:rsidP="00A27EB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27EB5">
        <w:rPr>
          <w:rFonts w:ascii="Arial" w:hAnsi="Arial" w:cs="Arial"/>
        </w:rPr>
        <w:t xml:space="preserve">wyznaczenie osób odpowiedzialnych za kontakt z </w:t>
      </w:r>
      <w:r>
        <w:rPr>
          <w:rFonts w:ascii="Arial" w:hAnsi="Arial" w:cs="Arial"/>
        </w:rPr>
        <w:t>Z</w:t>
      </w:r>
      <w:r w:rsidRPr="00A27EB5">
        <w:rPr>
          <w:rFonts w:ascii="Arial" w:hAnsi="Arial" w:cs="Arial"/>
        </w:rPr>
        <w:t xml:space="preserve">espołem kontrolującym oraz udostępnienie odrębnego pomieszczenia na czas kontroli - umożliwiającego samodzielną pracę </w:t>
      </w:r>
      <w:r>
        <w:rPr>
          <w:rFonts w:ascii="Arial" w:hAnsi="Arial" w:cs="Arial"/>
        </w:rPr>
        <w:t>Z</w:t>
      </w:r>
      <w:r w:rsidRPr="00A27EB5">
        <w:rPr>
          <w:rFonts w:ascii="Arial" w:hAnsi="Arial" w:cs="Arial"/>
        </w:rPr>
        <w:t>espołu kontrolującego;</w:t>
      </w:r>
    </w:p>
    <w:p w14:paraId="191C5C53" w14:textId="69B64115" w:rsidR="00A27EB5" w:rsidRPr="00A27EB5" w:rsidRDefault="00A27EB5" w:rsidP="00A27EB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27EB5">
        <w:rPr>
          <w:rFonts w:ascii="Arial" w:hAnsi="Arial" w:cs="Arial"/>
        </w:rPr>
        <w:t xml:space="preserve">przewidywany termin realizacji czynności kontrolnych w siedzibie </w:t>
      </w:r>
      <w:r>
        <w:rPr>
          <w:rFonts w:ascii="Arial" w:hAnsi="Arial" w:cs="Arial"/>
        </w:rPr>
        <w:t>Grantobiorcy</w:t>
      </w:r>
      <w:r w:rsidRPr="00A27EB5">
        <w:rPr>
          <w:rFonts w:ascii="Arial" w:hAnsi="Arial" w:cs="Arial"/>
        </w:rPr>
        <w:t xml:space="preserve"> lub w miejscu realizacji projektu: </w:t>
      </w:r>
      <w:r w:rsidRPr="00A27EB5">
        <w:rPr>
          <w:rFonts w:ascii="Arial" w:hAnsi="Arial" w:cs="Arial"/>
          <w:b/>
          <w:bCs/>
        </w:rPr>
        <w:t xml:space="preserve">w dniach od </w:t>
      </w:r>
      <w:r>
        <w:rPr>
          <w:rFonts w:ascii="Arial" w:hAnsi="Arial" w:cs="Arial"/>
          <w:b/>
          <w:bCs/>
        </w:rPr>
        <w:t xml:space="preserve">… </w:t>
      </w:r>
      <w:r w:rsidRPr="00A27EB5">
        <w:rPr>
          <w:rFonts w:ascii="Arial" w:hAnsi="Arial" w:cs="Arial"/>
          <w:b/>
          <w:bCs/>
        </w:rPr>
        <w:t xml:space="preserve">do dnia </w:t>
      </w:r>
      <w:r>
        <w:rPr>
          <w:rFonts w:ascii="Arial" w:hAnsi="Arial" w:cs="Arial"/>
          <w:b/>
          <w:bCs/>
        </w:rPr>
        <w:t>…</w:t>
      </w:r>
      <w:r w:rsidRPr="00A27EB5">
        <w:rPr>
          <w:rFonts w:ascii="Arial" w:hAnsi="Arial" w:cs="Arial"/>
        </w:rPr>
        <w:t xml:space="preserve"> w godzinach pracy biura LGD;</w:t>
      </w:r>
    </w:p>
    <w:p w14:paraId="67470EA2" w14:textId="1BC536DA" w:rsidR="00A27EB5" w:rsidRDefault="00A27EB5" w:rsidP="00A27EB5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- </w:t>
      </w:r>
      <w:r w:rsidRPr="00A27EB5">
        <w:rPr>
          <w:rFonts w:ascii="Arial" w:hAnsi="Arial" w:cs="Arial"/>
        </w:rPr>
        <w:t xml:space="preserve">przewidywany termin zakończenia kontroli: </w:t>
      </w:r>
      <w:r w:rsidRPr="00A27EB5">
        <w:rPr>
          <w:rFonts w:ascii="Arial" w:hAnsi="Arial" w:cs="Arial"/>
          <w:b/>
          <w:bCs/>
        </w:rPr>
        <w:t>…</w:t>
      </w:r>
    </w:p>
    <w:p w14:paraId="50194D5D" w14:textId="77777777" w:rsidR="00A27EB5" w:rsidRDefault="00A27EB5" w:rsidP="00A27EB5">
      <w:pPr>
        <w:spacing w:after="0" w:line="276" w:lineRule="auto"/>
        <w:rPr>
          <w:rFonts w:ascii="Arial" w:hAnsi="Arial" w:cs="Arial"/>
          <w:b/>
          <w:bCs/>
        </w:rPr>
      </w:pPr>
    </w:p>
    <w:p w14:paraId="7FE34FE9" w14:textId="77777777" w:rsidR="00A27EB5" w:rsidRPr="00A27EB5" w:rsidRDefault="00A27EB5" w:rsidP="00A27EB5">
      <w:pPr>
        <w:spacing w:after="0" w:line="276" w:lineRule="auto"/>
        <w:rPr>
          <w:rFonts w:ascii="Arial" w:hAnsi="Arial" w:cs="Arial"/>
        </w:rPr>
      </w:pPr>
      <w:r w:rsidRPr="00A27EB5">
        <w:rPr>
          <w:rFonts w:ascii="Arial" w:hAnsi="Arial" w:cs="Arial"/>
        </w:rPr>
        <w:t xml:space="preserve">Niniejsze pismo zostało przesłane na adres mailowy wskazany do kontaktu we wniosku </w:t>
      </w:r>
    </w:p>
    <w:p w14:paraId="24BE8665" w14:textId="00B9F2A4" w:rsidR="00DC0AC4" w:rsidRDefault="00A27EB5" w:rsidP="00A27EB5">
      <w:pPr>
        <w:spacing w:after="0" w:line="276" w:lineRule="auto"/>
        <w:rPr>
          <w:rFonts w:ascii="Arial" w:hAnsi="Arial" w:cs="Arial"/>
        </w:rPr>
      </w:pPr>
      <w:r w:rsidRPr="00A27EB5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powierzenie grantu</w:t>
      </w:r>
      <w:r w:rsidRPr="00A27E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</w:p>
    <w:p w14:paraId="665CC850" w14:textId="77777777" w:rsidR="003836AF" w:rsidRPr="00A27EB5" w:rsidRDefault="003836AF" w:rsidP="00A27EB5">
      <w:pPr>
        <w:spacing w:after="0" w:line="276" w:lineRule="auto"/>
        <w:rPr>
          <w:rFonts w:ascii="Arial" w:hAnsi="Arial" w:cs="Arial"/>
        </w:rPr>
      </w:pPr>
    </w:p>
    <w:p w14:paraId="3CF8A3C7" w14:textId="77777777" w:rsidR="00A27EB5" w:rsidRDefault="00A27EB5" w:rsidP="00A27EB5">
      <w:pPr>
        <w:spacing w:after="0" w:line="276" w:lineRule="auto"/>
        <w:rPr>
          <w:rFonts w:ascii="Arial" w:hAnsi="Arial" w:cs="Arial"/>
        </w:rPr>
      </w:pPr>
      <w:r w:rsidRPr="00A27EB5">
        <w:rPr>
          <w:rFonts w:ascii="Arial" w:hAnsi="Arial" w:cs="Arial"/>
        </w:rPr>
        <w:lastRenderedPageBreak/>
        <w:t>...</w:t>
      </w:r>
    </w:p>
    <w:p w14:paraId="25D7F902" w14:textId="5FB21ED6" w:rsidR="00A27EB5" w:rsidRPr="00F21C17" w:rsidRDefault="00A27EB5" w:rsidP="00A27EB5">
      <w:pPr>
        <w:spacing w:after="0" w:line="276" w:lineRule="auto"/>
        <w:rPr>
          <w:rFonts w:ascii="Arial" w:hAnsi="Arial" w:cs="Arial"/>
        </w:rPr>
      </w:pPr>
      <w:r w:rsidRPr="00A27EB5">
        <w:rPr>
          <w:rFonts w:ascii="Arial" w:hAnsi="Arial" w:cs="Arial"/>
        </w:rPr>
        <w:t>(podpis</w:t>
      </w:r>
      <w:r w:rsidR="00667F24">
        <w:rPr>
          <w:rFonts w:ascii="Arial" w:hAnsi="Arial" w:cs="Arial"/>
        </w:rPr>
        <w:t xml:space="preserve"> </w:t>
      </w:r>
      <w:r w:rsidRPr="00A27EB5">
        <w:rPr>
          <w:rFonts w:ascii="Arial" w:hAnsi="Arial" w:cs="Arial"/>
        </w:rPr>
        <w:t>członka Zarządu LGD)</w:t>
      </w:r>
    </w:p>
    <w:sectPr w:rsidR="00A27EB5" w:rsidRPr="00F21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97801" w14:textId="77777777" w:rsidR="00DD612F" w:rsidRDefault="00DD612F" w:rsidP="00F21C17">
      <w:pPr>
        <w:spacing w:after="0" w:line="240" w:lineRule="auto"/>
      </w:pPr>
      <w:r>
        <w:separator/>
      </w:r>
    </w:p>
  </w:endnote>
  <w:endnote w:type="continuationSeparator" w:id="0">
    <w:p w14:paraId="26D588C1" w14:textId="77777777" w:rsidR="00DD612F" w:rsidRDefault="00DD612F" w:rsidP="00F21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C9109" w14:textId="77777777" w:rsidR="00DD612F" w:rsidRDefault="00DD612F" w:rsidP="00F21C17">
      <w:pPr>
        <w:spacing w:after="0" w:line="240" w:lineRule="auto"/>
      </w:pPr>
      <w:r>
        <w:separator/>
      </w:r>
    </w:p>
  </w:footnote>
  <w:footnote w:type="continuationSeparator" w:id="0">
    <w:p w14:paraId="668D7983" w14:textId="77777777" w:rsidR="00DD612F" w:rsidRDefault="00DD612F" w:rsidP="00F21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D7F72" w14:textId="4EEA3BF7" w:rsidR="00F21C17" w:rsidRPr="00F21C17" w:rsidRDefault="00F21C17" w:rsidP="00F21C17">
    <w:pPr>
      <w:pStyle w:val="Nagwek"/>
    </w:pPr>
    <w:r>
      <w:rPr>
        <w:noProof/>
      </w:rPr>
      <w:drawing>
        <wp:inline distT="0" distB="0" distL="0" distR="0" wp14:anchorId="0B0B5B09" wp14:editId="4DB015C0">
          <wp:extent cx="5755005" cy="713105"/>
          <wp:effectExtent l="0" t="0" r="0" b="0"/>
          <wp:docPr id="214890894" name="Obraz 2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890894" name="Obraz 2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17"/>
    <w:rsid w:val="002A4EAB"/>
    <w:rsid w:val="003836AF"/>
    <w:rsid w:val="00473C33"/>
    <w:rsid w:val="00527021"/>
    <w:rsid w:val="00667F24"/>
    <w:rsid w:val="00700E12"/>
    <w:rsid w:val="0073551E"/>
    <w:rsid w:val="00955B0C"/>
    <w:rsid w:val="009665AC"/>
    <w:rsid w:val="00A133B1"/>
    <w:rsid w:val="00A27EB5"/>
    <w:rsid w:val="00A57F1F"/>
    <w:rsid w:val="00C56673"/>
    <w:rsid w:val="00C85ABA"/>
    <w:rsid w:val="00DC0AC4"/>
    <w:rsid w:val="00DD612F"/>
    <w:rsid w:val="00F21C17"/>
    <w:rsid w:val="00F3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F3683"/>
  <w15:chartTrackingRefBased/>
  <w15:docId w15:val="{6B393A20-05A9-490F-930D-86F63F14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1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C17"/>
  </w:style>
  <w:style w:type="paragraph" w:styleId="Stopka">
    <w:name w:val="footer"/>
    <w:basedOn w:val="Normalny"/>
    <w:link w:val="StopkaZnak"/>
    <w:uiPriority w:val="99"/>
    <w:unhideWhenUsed/>
    <w:rsid w:val="00F21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BEFAB-40A3-41E3-8502-EEEDA1CE2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</cp:lastModifiedBy>
  <cp:revision>7</cp:revision>
  <dcterms:created xsi:type="dcterms:W3CDTF">2024-11-29T10:48:00Z</dcterms:created>
  <dcterms:modified xsi:type="dcterms:W3CDTF">2024-11-29T11:32:00Z</dcterms:modified>
</cp:coreProperties>
</file>